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3E" w:rsidRPr="00967FE5" w:rsidRDefault="007A1B4F" w:rsidP="00A214D9">
      <w:pPr>
        <w:jc w:val="center"/>
      </w:pPr>
      <w:r w:rsidRPr="00967FE5">
        <w:t>Семинар для педагогов</w:t>
      </w:r>
    </w:p>
    <w:p w:rsidR="007A1B4F" w:rsidRPr="00967FE5" w:rsidRDefault="007A1B4F" w:rsidP="00A214D9">
      <w:pPr>
        <w:jc w:val="center"/>
      </w:pPr>
      <w:r w:rsidRPr="00967FE5">
        <w:t>" Здоровьесберегающие технологии в ДОУ"</w:t>
      </w:r>
    </w:p>
    <w:p w:rsidR="007A1B4F" w:rsidRPr="006D353E" w:rsidRDefault="007A1B4F" w:rsidP="00967FE5">
      <w:pPr>
        <w:rPr>
          <w:b/>
        </w:rPr>
      </w:pPr>
      <w:r w:rsidRPr="006D353E">
        <w:t xml:space="preserve">Дата проведения </w:t>
      </w:r>
      <w:r>
        <w:t>16.1</w:t>
      </w:r>
      <w:r w:rsidRPr="006D353E">
        <w:t>2.2015г.</w:t>
      </w:r>
    </w:p>
    <w:p w:rsidR="007A1B4F" w:rsidRPr="006D353E" w:rsidRDefault="007A1B4F" w:rsidP="00967FE5">
      <w:pPr>
        <w:rPr>
          <w:b/>
        </w:rPr>
      </w:pPr>
      <w:r w:rsidRPr="006D353E">
        <w:t>Место проведения</w:t>
      </w:r>
      <w:proofErr w:type="gramStart"/>
      <w:r w:rsidRPr="006D353E">
        <w:t xml:space="preserve"> :</w:t>
      </w:r>
      <w:proofErr w:type="gramEnd"/>
      <w:r w:rsidRPr="006D353E">
        <w:t xml:space="preserve"> Спортивн</w:t>
      </w:r>
      <w:proofErr w:type="gramStart"/>
      <w:r w:rsidRPr="006D353E">
        <w:t>о-</w:t>
      </w:r>
      <w:proofErr w:type="gramEnd"/>
      <w:r w:rsidRPr="006D353E">
        <w:t xml:space="preserve"> музыкальный зал</w:t>
      </w:r>
    </w:p>
    <w:p w:rsidR="007A1B4F" w:rsidRPr="006D353E" w:rsidRDefault="007A1B4F" w:rsidP="00967FE5">
      <w:pPr>
        <w:rPr>
          <w:b/>
        </w:rPr>
      </w:pPr>
      <w:r w:rsidRPr="006D353E">
        <w:t xml:space="preserve"> МБДОУ д. с. № 463</w:t>
      </w:r>
    </w:p>
    <w:p w:rsidR="007A1B4F" w:rsidRPr="006D353E" w:rsidRDefault="007A1B4F" w:rsidP="00967FE5">
      <w:pPr>
        <w:rPr>
          <w:b/>
        </w:rPr>
      </w:pPr>
      <w:r w:rsidRPr="006D353E">
        <w:t>Время проведения: с 13-30 до 14-30</w:t>
      </w:r>
    </w:p>
    <w:p w:rsidR="007A1B4F" w:rsidRDefault="007A1B4F" w:rsidP="00967FE5">
      <w:pPr>
        <w:rPr>
          <w:b/>
        </w:rPr>
      </w:pPr>
      <w:r>
        <w:t xml:space="preserve">Целевая аудитория: семинар может быть полезен </w:t>
      </w:r>
      <w:r w:rsidRPr="006D353E">
        <w:t xml:space="preserve"> для всех педагогических работников, </w:t>
      </w:r>
      <w:r w:rsidR="00AE380D">
        <w:rPr>
          <w:b/>
        </w:rPr>
        <w:t xml:space="preserve"> </w:t>
      </w:r>
      <w:r w:rsidR="00967FE5">
        <w:t>родителе</w:t>
      </w:r>
      <w:r w:rsidR="00A214D9">
        <w:t>й</w:t>
      </w:r>
      <w:r w:rsidR="00AE380D">
        <w:rPr>
          <w:b/>
        </w:rPr>
        <w:t xml:space="preserve">, </w:t>
      </w:r>
      <w:r w:rsidRPr="006D353E">
        <w:t xml:space="preserve">а так же людей иных профессий </w:t>
      </w:r>
      <w:r>
        <w:t xml:space="preserve"> активно использующих в своей деятельности здоровьесберегающие технологии. </w:t>
      </w:r>
    </w:p>
    <w:p w:rsidR="007A1B4F" w:rsidRPr="006D353E" w:rsidRDefault="007A1B4F" w:rsidP="00967FE5">
      <w:pPr>
        <w:rPr>
          <w:b/>
        </w:rPr>
      </w:pPr>
      <w:r w:rsidRPr="006D353E">
        <w:t>Категория участников:  педагоги, старшие воспитатели, инструктора ФИЗО.</w:t>
      </w:r>
    </w:p>
    <w:p w:rsidR="007A1B4F" w:rsidRPr="006D353E" w:rsidRDefault="007A1B4F" w:rsidP="00967FE5">
      <w:pPr>
        <w:rPr>
          <w:b/>
        </w:rPr>
      </w:pPr>
      <w:r w:rsidRPr="006D353E">
        <w:t xml:space="preserve">Цель проведения: </w:t>
      </w:r>
      <w:r>
        <w:t xml:space="preserve">расширение представлений </w:t>
      </w:r>
      <w:r w:rsidRPr="006D353E">
        <w:t>педагогических работников</w:t>
      </w:r>
      <w:r>
        <w:t xml:space="preserve"> о здоровьесберегающих технологиях используемых в ДОУ.</w:t>
      </w:r>
    </w:p>
    <w:p w:rsidR="007A1B4F" w:rsidRPr="006D353E" w:rsidRDefault="007A1B4F" w:rsidP="00967FE5">
      <w:pPr>
        <w:rPr>
          <w:b/>
        </w:rPr>
      </w:pPr>
      <w:r w:rsidRPr="006D353E">
        <w:t>Задачи:</w:t>
      </w:r>
      <w:r w:rsidR="0069133A">
        <w:t xml:space="preserve"> </w:t>
      </w:r>
    </w:p>
    <w:p w:rsidR="007A1B4F" w:rsidRPr="006D353E" w:rsidRDefault="007A1B4F" w:rsidP="00967FE5">
      <w:pPr>
        <w:rPr>
          <w:b/>
        </w:rPr>
      </w:pPr>
      <w:r>
        <w:t xml:space="preserve">1. Рассмотреть понятия "здоровье", " </w:t>
      </w:r>
      <w:proofErr w:type="spellStart"/>
      <w:r>
        <w:t>здоровьесберегающ</w:t>
      </w:r>
      <w:r w:rsidR="0069133A">
        <w:t>ая</w:t>
      </w:r>
      <w:proofErr w:type="spellEnd"/>
      <w:r w:rsidR="0069133A">
        <w:t xml:space="preserve">  технология"</w:t>
      </w:r>
    </w:p>
    <w:p w:rsidR="0069133A" w:rsidRDefault="007A1B4F" w:rsidP="00967FE5">
      <w:pPr>
        <w:rPr>
          <w:b/>
        </w:rPr>
      </w:pPr>
      <w:r w:rsidRPr="006D353E">
        <w:t xml:space="preserve">2. </w:t>
      </w:r>
      <w:r w:rsidR="0069133A">
        <w:t>Рассмотреть вариативность здоровьесберегающих технологий.</w:t>
      </w:r>
    </w:p>
    <w:p w:rsidR="007A1B4F" w:rsidRPr="006D353E" w:rsidRDefault="0069133A" w:rsidP="00967FE5">
      <w:pPr>
        <w:rPr>
          <w:b/>
        </w:rPr>
      </w:pPr>
      <w:r>
        <w:t>3. Закрепить теоретические знания</w:t>
      </w:r>
      <w:proofErr w:type="gramStart"/>
      <w:r>
        <w:t xml:space="preserve"> ,</w:t>
      </w:r>
      <w:proofErr w:type="gramEnd"/>
      <w:r>
        <w:t xml:space="preserve">  практическими  упражнениями</w:t>
      </w:r>
      <w:r w:rsidR="007A1B4F" w:rsidRPr="006D353E">
        <w:t>.</w:t>
      </w:r>
    </w:p>
    <w:p w:rsidR="0069133A" w:rsidRDefault="007A1B4F" w:rsidP="00967FE5">
      <w:pPr>
        <w:rPr>
          <w:b/>
        </w:rPr>
      </w:pPr>
      <w:r w:rsidRPr="006D353E">
        <w:t xml:space="preserve">4. </w:t>
      </w:r>
      <w:r w:rsidR="0069133A">
        <w:t>Совместно разработать рекомендации здоровьесберегающих технологий для родителей.</w:t>
      </w:r>
    </w:p>
    <w:p w:rsidR="007A1B4F" w:rsidRPr="006D353E" w:rsidRDefault="007A1B4F" w:rsidP="00967FE5">
      <w:pPr>
        <w:rPr>
          <w:b/>
        </w:rPr>
      </w:pPr>
      <w:r w:rsidRPr="006D353E">
        <w:t>Оборудование: техническое обеспечение презентации мультимедиа, музыкальное сопровождение,   индивидуальные  гимнастические коврики  по количеству участников</w:t>
      </w:r>
      <w:r w:rsidR="0069133A">
        <w:t>,</w:t>
      </w:r>
      <w:r w:rsidR="00AE380D">
        <w:rPr>
          <w:b/>
        </w:rPr>
        <w:t xml:space="preserve"> </w:t>
      </w:r>
      <w:r w:rsidR="00AE380D" w:rsidRPr="00967FE5">
        <w:t>спортивный инвентарь</w:t>
      </w:r>
      <w:r w:rsidR="00AE380D">
        <w:rPr>
          <w:b/>
        </w:rPr>
        <w:t>,</w:t>
      </w:r>
      <w:r w:rsidR="0069133A">
        <w:t xml:space="preserve"> блокноты ручки карандаши</w:t>
      </w:r>
      <w:r w:rsidRPr="006D353E">
        <w:t>.</w:t>
      </w:r>
    </w:p>
    <w:p w:rsidR="007A1B4F" w:rsidRPr="0069133A" w:rsidRDefault="0069133A" w:rsidP="00967FE5">
      <w:pPr>
        <w:rPr>
          <w:b/>
        </w:rPr>
      </w:pPr>
      <w:r>
        <w:t>Разми</w:t>
      </w:r>
      <w:r w:rsidR="00C40194">
        <w:t xml:space="preserve">нка: Каждый педагог  при входе </w:t>
      </w:r>
      <w:r>
        <w:t xml:space="preserve">получает 1 </w:t>
      </w:r>
      <w:proofErr w:type="spellStart"/>
      <w:r>
        <w:t>пазл</w:t>
      </w:r>
      <w:proofErr w:type="spellEnd"/>
      <w:r>
        <w:t xml:space="preserve">. По команде ведущего </w:t>
      </w:r>
      <w:r w:rsidR="00C40194">
        <w:t xml:space="preserve">участники должны собрать все  </w:t>
      </w:r>
      <w:proofErr w:type="spellStart"/>
      <w:r w:rsidR="00C40194">
        <w:t>пазлы</w:t>
      </w:r>
      <w:proofErr w:type="spellEnd"/>
      <w:r w:rsidR="00C40194">
        <w:t xml:space="preserve">  в две картинки,  разделившись,  таким </w:t>
      </w:r>
      <w:proofErr w:type="gramStart"/>
      <w:r w:rsidR="00C40194">
        <w:t>образом</w:t>
      </w:r>
      <w:proofErr w:type="gramEnd"/>
      <w:r w:rsidR="00C40194">
        <w:t xml:space="preserve"> на две команды.  Проводится игра - соревнование:</w:t>
      </w:r>
      <w:r w:rsidR="00AE380D">
        <w:rPr>
          <w:b/>
        </w:rPr>
        <w:t xml:space="preserve"> </w:t>
      </w:r>
      <w:r w:rsidR="00C40194">
        <w:t xml:space="preserve">" назовите </w:t>
      </w:r>
      <w:proofErr w:type="spellStart"/>
      <w:r w:rsidR="00C40194">
        <w:t>здоровьесберегающую</w:t>
      </w:r>
      <w:proofErr w:type="spellEnd"/>
      <w:r w:rsidR="00C40194">
        <w:t xml:space="preserve"> технологию".</w:t>
      </w:r>
    </w:p>
    <w:p w:rsidR="00C40194" w:rsidRDefault="007A1B4F" w:rsidP="00967FE5">
      <w:pPr>
        <w:rPr>
          <w:b/>
        </w:rPr>
      </w:pPr>
      <w:proofErr w:type="gramStart"/>
      <w:r w:rsidRPr="006D353E">
        <w:rPr>
          <w:lang w:val="en-US"/>
        </w:rPr>
        <w:t>I</w:t>
      </w:r>
      <w:r w:rsidRPr="006D353E">
        <w:t xml:space="preserve"> Теоретическая часть.</w:t>
      </w:r>
      <w:proofErr w:type="gramEnd"/>
    </w:p>
    <w:p w:rsidR="00C40194" w:rsidRPr="00AE380D" w:rsidRDefault="00C40194" w:rsidP="00967FE5">
      <w:r w:rsidRPr="00AE380D">
        <w:t xml:space="preserve">1. Желаю вам цвести, расти, </w:t>
      </w:r>
    </w:p>
    <w:p w:rsidR="00AE380D" w:rsidRPr="00AE380D" w:rsidRDefault="00C40194" w:rsidP="00967FE5">
      <w:r w:rsidRPr="00AE380D">
        <w:t>Копить, крепить здоровье.</w:t>
      </w:r>
      <w:r w:rsidRPr="00AE380D">
        <w:br/>
      </w:r>
      <w:r w:rsidR="00AE380D">
        <w:t xml:space="preserve">          </w:t>
      </w:r>
      <w:r w:rsidRPr="00AE380D">
        <w:t>Оно для дальнего пути</w:t>
      </w:r>
    </w:p>
    <w:p w:rsidR="00C40194" w:rsidRPr="00AE380D" w:rsidRDefault="00C40194" w:rsidP="00967FE5">
      <w:r w:rsidRPr="00AE380D">
        <w:t xml:space="preserve"> – Главнейшее условье. </w:t>
      </w:r>
      <w:r w:rsidRPr="00AE380D">
        <w:br/>
        <w:t xml:space="preserve">                               С.Я.Маршак</w:t>
      </w:r>
    </w:p>
    <w:p w:rsidR="00C40194" w:rsidRPr="00C40194" w:rsidRDefault="00C40194" w:rsidP="00967FE5">
      <w:r>
        <w:t>2.</w:t>
      </w:r>
      <w:r w:rsidRPr="00C40194">
        <w:rPr>
          <w:rFonts w:ascii="Arial" w:eastAsia="Lucida Sans Unicode" w:hAnsi="Arial" w:cs="Lucida Sans Unicode"/>
          <w:bCs/>
          <w:sz w:val="48"/>
          <w:szCs w:val="48"/>
          <w:u w:val="single"/>
        </w:rPr>
        <w:t xml:space="preserve"> </w:t>
      </w:r>
      <w:r w:rsidRPr="00C40194">
        <w:rPr>
          <w:bCs/>
          <w:u w:val="single"/>
        </w:rPr>
        <w:t xml:space="preserve">« Здоровье» </w:t>
      </w:r>
      <w:r w:rsidRPr="00C40194">
        <w:t> </w:t>
      </w:r>
      <w:r w:rsidR="00AE380D" w:rsidRPr="00AE380D">
        <w:t xml:space="preserve">- </w:t>
      </w:r>
      <w:r w:rsidRPr="00AE380D">
        <w:t xml:space="preserve"> состояние полного физического, душевного и социального благополучия, а не только отсутствие болезней и физических дефектов.</w:t>
      </w:r>
    </w:p>
    <w:p w:rsidR="00AE380D" w:rsidRDefault="00C40194" w:rsidP="00967FE5">
      <w:pPr>
        <w:rPr>
          <w:b/>
        </w:rPr>
      </w:pPr>
      <w:r w:rsidRPr="00C40194">
        <w:rPr>
          <w:bCs/>
          <w:u w:val="single"/>
        </w:rPr>
        <w:t xml:space="preserve">«Здоровье сберегающая технология» </w:t>
      </w:r>
      <w:r w:rsidRPr="00C40194">
        <w:t xml:space="preserve">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В концепции дошкольного образования предусмотрено не только </w:t>
      </w:r>
      <w:r w:rsidRPr="00C40194">
        <w:lastRenderedPageBreak/>
        <w:t>сохранение, но и активное формирование здорового образа жизни и здоровья воспитанников</w:t>
      </w:r>
      <w:r>
        <w:t>.</w:t>
      </w:r>
    </w:p>
    <w:p w:rsidR="00C40194" w:rsidRPr="00AE380D" w:rsidRDefault="00AE380D" w:rsidP="00967FE5">
      <w:r>
        <w:t>4</w:t>
      </w:r>
      <w:r w:rsidR="00C40194" w:rsidRPr="00AE380D">
        <w:t>.</w:t>
      </w:r>
      <w:r w:rsidRPr="00AE380D">
        <w:t xml:space="preserve"> </w:t>
      </w:r>
      <w:r w:rsidR="00C40194" w:rsidRPr="00AE380D">
        <w:t xml:space="preserve">цели здоровьесберегающих технологий </w:t>
      </w:r>
    </w:p>
    <w:p w:rsidR="00256F60" w:rsidRPr="00AE380D" w:rsidRDefault="00C40194" w:rsidP="00967FE5">
      <w:r w:rsidRPr="00AE380D">
        <w:t xml:space="preserve">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AE380D">
        <w:t>валеологической</w:t>
      </w:r>
      <w:proofErr w:type="spellEnd"/>
      <w:r w:rsidRPr="00AE380D"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охранять его, </w:t>
      </w:r>
      <w:proofErr w:type="spellStart"/>
      <w:r w:rsidRPr="00AE380D">
        <w:t>валеологической</w:t>
      </w:r>
      <w:proofErr w:type="spellEnd"/>
      <w:r w:rsidRPr="00AE380D"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</w:p>
    <w:p w:rsidR="00256F60" w:rsidRDefault="00C40194" w:rsidP="00967FE5">
      <w:r w:rsidRPr="00AE380D">
        <w:t xml:space="preserve">Применительно к взрослым 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AE380D">
        <w:t>валеологическому</w:t>
      </w:r>
      <w:proofErr w:type="spellEnd"/>
      <w:r w:rsidRPr="00AE380D">
        <w:t xml:space="preserve"> просвещению родителей.</w:t>
      </w:r>
    </w:p>
    <w:p w:rsidR="00AE380D" w:rsidRPr="00AE380D" w:rsidRDefault="00AE380D" w:rsidP="00967FE5">
      <w:r>
        <w:t>5.</w:t>
      </w:r>
      <w:r w:rsidRPr="00AE380D">
        <w:rPr>
          <w:rFonts w:ascii="Arial" w:eastAsia="Lucida Sans Unicode" w:hAnsi="Arial" w:cs="Lucida Sans Unicode"/>
          <w:bCs/>
          <w:i/>
          <w:iCs/>
          <w:sz w:val="48"/>
          <w:szCs w:val="48"/>
        </w:rPr>
        <w:t xml:space="preserve"> </w:t>
      </w:r>
      <w:r w:rsidRPr="00AE380D">
        <w:rPr>
          <w:bCs/>
          <w:iCs/>
        </w:rPr>
        <w:t>Здоровьесберегающие технологии </w:t>
      </w:r>
      <w:r w:rsidRPr="00AE380D">
        <w:t>в дошкольном образовании - технологии, направленные на решение приоритетной задачи сохранения, поддержания и обогащения здоровья субъектов образовательных отношений в детском саду: детей, педагогов и родителей.</w:t>
      </w:r>
    </w:p>
    <w:p w:rsidR="00AE380D" w:rsidRPr="00AE380D" w:rsidRDefault="00AE380D" w:rsidP="00967FE5">
      <w:r w:rsidRPr="00AE380D">
        <w:rPr>
          <w:bCs/>
          <w:iCs/>
        </w:rPr>
        <w:t>1. Технологии сохранения и стимулирования здоровья:</w:t>
      </w:r>
      <w:r w:rsidRPr="00AE380D">
        <w:rPr>
          <w:bCs/>
        </w:rPr>
        <w:t> </w:t>
      </w:r>
      <w:proofErr w:type="spellStart"/>
      <w:r w:rsidRPr="00AE380D">
        <w:t>Стретчинг</w:t>
      </w:r>
      <w:proofErr w:type="spellEnd"/>
      <w:r w:rsidRPr="00AE380D">
        <w:t>,  динамические паузы, подвижные и спортивные игры, релаксация, технологии эстетической направленности, гимнастика пальчиковая, гимнастика для глаз, гимнастика дыхательная, гимнастика бодрящая, гимнастика корригирующая.</w:t>
      </w:r>
    </w:p>
    <w:p w:rsidR="00AE380D" w:rsidRPr="00AE380D" w:rsidRDefault="00AE380D" w:rsidP="00967FE5">
      <w:r>
        <w:rPr>
          <w:bCs/>
          <w:i/>
          <w:iCs/>
        </w:rPr>
        <w:t xml:space="preserve">6. </w:t>
      </w:r>
      <w:r w:rsidRPr="00AE380D">
        <w:rPr>
          <w:b/>
          <w:bCs/>
          <w:i/>
          <w:iCs/>
        </w:rPr>
        <w:t>2.Технологии обучения здоровому образу жизни:</w:t>
      </w:r>
      <w:r w:rsidRPr="00AE380D">
        <w:rPr>
          <w:b/>
          <w:bCs/>
        </w:rPr>
        <w:t> </w:t>
      </w:r>
      <w:r w:rsidRPr="00AE380D">
        <w:t>Физкультурное занятие, проблемно-игровые (</w:t>
      </w:r>
      <w:proofErr w:type="spellStart"/>
      <w:r w:rsidRPr="00AE380D">
        <w:t>игротреннинги</w:t>
      </w:r>
      <w:proofErr w:type="spellEnd"/>
      <w:r w:rsidRPr="00AE380D">
        <w:t xml:space="preserve"> и </w:t>
      </w:r>
      <w:proofErr w:type="spellStart"/>
      <w:r w:rsidRPr="00AE380D">
        <w:t>игротерапия</w:t>
      </w:r>
      <w:proofErr w:type="spellEnd"/>
      <w:r w:rsidRPr="00AE380D">
        <w:t xml:space="preserve">), коммуникативные игры, занятия из серии «Здоровье», </w:t>
      </w:r>
      <w:proofErr w:type="spellStart"/>
      <w:r w:rsidRPr="00AE380D">
        <w:t>самомассаж</w:t>
      </w:r>
      <w:proofErr w:type="spellEnd"/>
      <w:r w:rsidRPr="00AE380D">
        <w:t xml:space="preserve">, </w:t>
      </w:r>
      <w:proofErr w:type="gramStart"/>
      <w:r w:rsidRPr="00AE380D">
        <w:t>точечный</w:t>
      </w:r>
      <w:proofErr w:type="gramEnd"/>
      <w:r w:rsidRPr="00AE380D">
        <w:t xml:space="preserve"> </w:t>
      </w:r>
      <w:proofErr w:type="spellStart"/>
      <w:r w:rsidRPr="00AE380D">
        <w:t>самомассаж</w:t>
      </w:r>
      <w:proofErr w:type="spellEnd"/>
      <w:r w:rsidRPr="00AE380D">
        <w:t>.</w:t>
      </w:r>
    </w:p>
    <w:p w:rsidR="00AE380D" w:rsidRDefault="00AE380D" w:rsidP="00967FE5">
      <w:pPr>
        <w:rPr>
          <w:b/>
        </w:rPr>
      </w:pPr>
      <w:r w:rsidRPr="00AE380D">
        <w:rPr>
          <w:b/>
          <w:bCs/>
          <w:i/>
          <w:iCs/>
        </w:rPr>
        <w:t>3. Коррекционные технологии: </w:t>
      </w:r>
      <w:proofErr w:type="spellStart"/>
      <w:r w:rsidRPr="00AE380D">
        <w:t>Арттерапия</w:t>
      </w:r>
      <w:proofErr w:type="spellEnd"/>
      <w:r w:rsidRPr="00AE380D">
        <w:t xml:space="preserve">, технологии музыкального воздействия, </w:t>
      </w:r>
      <w:proofErr w:type="spellStart"/>
      <w:r w:rsidRPr="00AE380D">
        <w:t>сказкотерапия</w:t>
      </w:r>
      <w:proofErr w:type="spellEnd"/>
      <w:r w:rsidRPr="00AE380D">
        <w:t xml:space="preserve">, технологии воздействия цветом, технологии коррекции поведения, </w:t>
      </w:r>
      <w:proofErr w:type="spellStart"/>
      <w:r w:rsidRPr="00AE380D">
        <w:t>психогимнастика</w:t>
      </w:r>
      <w:proofErr w:type="spellEnd"/>
      <w:r w:rsidRPr="00AE380D">
        <w:t>, фонетическая и логопедическая ритмика</w:t>
      </w:r>
      <w:r>
        <w:rPr>
          <w:b/>
        </w:rPr>
        <w:t>.</w:t>
      </w:r>
    </w:p>
    <w:p w:rsidR="00AE380D" w:rsidRPr="00AE380D" w:rsidRDefault="00AE380D" w:rsidP="00967FE5">
      <w:r>
        <w:rPr>
          <w:b/>
        </w:rPr>
        <w:t>7.</w:t>
      </w:r>
      <w:r w:rsidRPr="00AE380D">
        <w:rPr>
          <w:rFonts w:ascii="Arial" w:eastAsia="Lucida Sans Unicode" w:hAnsi="Arial" w:cs="Lucida Sans Unicode"/>
          <w:kern w:val="24"/>
          <w:sz w:val="48"/>
          <w:szCs w:val="48"/>
        </w:rPr>
        <w:t xml:space="preserve"> </w:t>
      </w:r>
      <w:r w:rsidRPr="00AE380D">
        <w:t xml:space="preserve">Формы организации </w:t>
      </w:r>
      <w:proofErr w:type="spellStart"/>
      <w:r w:rsidRPr="00AE380D">
        <w:t>здоровьесберегающей</w:t>
      </w:r>
      <w:proofErr w:type="spellEnd"/>
      <w:r w:rsidRPr="00AE380D">
        <w:t xml:space="preserve"> деятельности </w:t>
      </w:r>
    </w:p>
    <w:p w:rsidR="00426246" w:rsidRPr="00AE380D" w:rsidRDefault="00967FE5" w:rsidP="00967FE5">
      <w:r w:rsidRPr="00AE380D">
        <w:t>физкультурные занятия</w:t>
      </w:r>
    </w:p>
    <w:p w:rsidR="00426246" w:rsidRPr="00AE380D" w:rsidRDefault="00967FE5" w:rsidP="00967FE5">
      <w:r w:rsidRPr="00AE380D">
        <w:t>самостоятельная деятельность детей</w:t>
      </w:r>
    </w:p>
    <w:p w:rsidR="00426246" w:rsidRPr="00AE380D" w:rsidRDefault="00967FE5" w:rsidP="00967FE5">
      <w:r w:rsidRPr="00AE380D">
        <w:t>подвижные игры</w:t>
      </w:r>
    </w:p>
    <w:p w:rsidR="00426246" w:rsidRPr="00AE380D" w:rsidRDefault="00967FE5" w:rsidP="00967FE5">
      <w:r w:rsidRPr="00AE380D">
        <w:t>утренняя гимнастика (традиционная, дыхательная, звуковая)</w:t>
      </w:r>
    </w:p>
    <w:p w:rsidR="00426246" w:rsidRPr="00AE380D" w:rsidRDefault="00967FE5" w:rsidP="00967FE5">
      <w:r w:rsidRPr="00AE380D">
        <w:t>двигательно-оздоровительные</w:t>
      </w:r>
    </w:p>
    <w:p w:rsidR="00AE380D" w:rsidRPr="00AE380D" w:rsidRDefault="00AE380D" w:rsidP="00967FE5">
      <w:r w:rsidRPr="00AE380D">
        <w:t xml:space="preserve">физкультминутки </w:t>
      </w:r>
    </w:p>
    <w:p w:rsidR="00426246" w:rsidRPr="00AE380D" w:rsidRDefault="00967FE5" w:rsidP="00967FE5">
      <w:r w:rsidRPr="00AE380D">
        <w:t>бодрящая гимнастика после дневного сна</w:t>
      </w:r>
    </w:p>
    <w:p w:rsidR="00426246" w:rsidRPr="00AE380D" w:rsidRDefault="00967FE5" w:rsidP="00967FE5">
      <w:r w:rsidRPr="00AE380D">
        <w:lastRenderedPageBreak/>
        <w:t>физические упражнения в сочетании с закаливающими процедурами</w:t>
      </w:r>
    </w:p>
    <w:p w:rsidR="00426246" w:rsidRPr="00AE380D" w:rsidRDefault="00967FE5" w:rsidP="00967FE5">
      <w:r w:rsidRPr="00AE380D">
        <w:t>физкультурные прогулки (в парк, на стадион)</w:t>
      </w:r>
    </w:p>
    <w:p w:rsidR="00426246" w:rsidRPr="00AE380D" w:rsidRDefault="00967FE5" w:rsidP="00967FE5">
      <w:r w:rsidRPr="00AE380D">
        <w:t>физкультурные досуги</w:t>
      </w:r>
    </w:p>
    <w:p w:rsidR="00426246" w:rsidRDefault="00967FE5" w:rsidP="00967FE5">
      <w:pPr>
        <w:rPr>
          <w:b/>
        </w:rPr>
      </w:pPr>
      <w:r w:rsidRPr="00AE380D">
        <w:t>спортивные праздники</w:t>
      </w:r>
    </w:p>
    <w:p w:rsidR="00AE380D" w:rsidRPr="00AE380D" w:rsidRDefault="00AE380D" w:rsidP="00967FE5">
      <w:proofErr w:type="gramStart"/>
      <w:r>
        <w:rPr>
          <w:lang w:val="en-US"/>
        </w:rPr>
        <w:t>II</w:t>
      </w:r>
      <w:r w:rsidRPr="00D9713C">
        <w:t xml:space="preserve"> </w:t>
      </w:r>
      <w:r>
        <w:t>Практическая часть.</w:t>
      </w:r>
      <w:proofErr w:type="gramEnd"/>
    </w:p>
    <w:p w:rsidR="00AE380D" w:rsidRDefault="00AE380D" w:rsidP="00967FE5">
      <w:r>
        <w:t>Гимнастика</w:t>
      </w:r>
    </w:p>
    <w:p w:rsidR="00D9713C" w:rsidRDefault="00D9713C" w:rsidP="00967FE5">
      <w:r>
        <w:t xml:space="preserve">- </w:t>
      </w:r>
      <w:r w:rsidRPr="00967FE5">
        <w:rPr>
          <w:b/>
          <w:i/>
        </w:rPr>
        <w:t>Утренняя</w:t>
      </w:r>
      <w:r>
        <w:t xml:space="preserve"> </w:t>
      </w:r>
      <w:proofErr w:type="gramStart"/>
      <w:r>
        <w:t xml:space="preserve">( </w:t>
      </w:r>
      <w:proofErr w:type="gramEnd"/>
      <w:r>
        <w:t>проводится краткий экскурс  с практическими упражнениями)</w:t>
      </w:r>
    </w:p>
    <w:p w:rsidR="00D9713C" w:rsidRPr="00967FE5" w:rsidRDefault="00D9713C" w:rsidP="00967FE5">
      <w:r w:rsidRPr="00D9713C">
        <w:t>-</w:t>
      </w:r>
      <w:r w:rsidRPr="00967FE5">
        <w:t xml:space="preserve">Корригирующая  </w:t>
      </w:r>
    </w:p>
    <w:p w:rsidR="00D9713C" w:rsidRDefault="00D9713C" w:rsidP="00967FE5">
      <w:pPr>
        <w:rPr>
          <w:shd w:val="clear" w:color="auto" w:fill="FFFFFF"/>
        </w:rPr>
      </w:pPr>
      <w:r w:rsidRPr="00D9713C">
        <w:rPr>
          <w:rStyle w:val="a3"/>
          <w:rFonts w:eastAsiaTheme="majorEastAsia"/>
          <w:b w:val="0"/>
          <w:color w:val="auto"/>
          <w:bdr w:val="none" w:sz="0" w:space="0" w:color="auto" w:frame="1"/>
          <w:shd w:val="clear" w:color="auto" w:fill="FFFFFF"/>
        </w:rPr>
        <w:t>Корригирующая гимнастика</w:t>
      </w:r>
      <w:r w:rsidRPr="00D9713C">
        <w:rPr>
          <w:rStyle w:val="apple-converted-space"/>
          <w:rFonts w:eastAsiaTheme="majorEastAsia"/>
          <w:b/>
          <w:bCs/>
          <w:color w:val="auto"/>
          <w:bdr w:val="none" w:sz="0" w:space="0" w:color="auto" w:frame="1"/>
          <w:shd w:val="clear" w:color="auto" w:fill="FFFFFF"/>
        </w:rPr>
        <w:t> </w:t>
      </w:r>
      <w:r w:rsidRPr="00D9713C">
        <w:rPr>
          <w:shd w:val="clear" w:color="auto" w:fill="FFFFFF"/>
        </w:rPr>
        <w:t xml:space="preserve">(от лат. </w:t>
      </w:r>
      <w:proofErr w:type="spellStart"/>
      <w:r w:rsidRPr="00D9713C">
        <w:rPr>
          <w:shd w:val="clear" w:color="auto" w:fill="FFFFFF"/>
        </w:rPr>
        <w:t>corrigo</w:t>
      </w:r>
      <w:proofErr w:type="spellEnd"/>
      <w:r w:rsidRPr="00D9713C">
        <w:rPr>
          <w:shd w:val="clear" w:color="auto" w:fill="FFFFFF"/>
        </w:rPr>
        <w:t xml:space="preserve"> - выпрямляю, исправляю) — разновидность лечебной гимнастики. У детей представляет собой систему спец. физ. упражнений, применяемых в осн</w:t>
      </w:r>
      <w:r>
        <w:rPr>
          <w:shd w:val="clear" w:color="auto" w:fill="FFFFFF"/>
        </w:rPr>
        <w:t xml:space="preserve">овном </w:t>
      </w:r>
      <w:r w:rsidRPr="00D9713C">
        <w:rPr>
          <w:shd w:val="clear" w:color="auto" w:fill="FFFFFF"/>
        </w:rPr>
        <w:t xml:space="preserve"> для устранения нарушений осанки и искривлений позвоночника; оказывает и общеукрепляющее действие на организм (тренирует функции </w:t>
      </w:r>
      <w:proofErr w:type="spellStart"/>
      <w:proofErr w:type="gramStart"/>
      <w:r w:rsidRPr="00D9713C">
        <w:rPr>
          <w:shd w:val="clear" w:color="auto" w:fill="FFFFFF"/>
        </w:rPr>
        <w:t>сердечно-сосудистой</w:t>
      </w:r>
      <w:proofErr w:type="spellEnd"/>
      <w:proofErr w:type="gramEnd"/>
      <w:r w:rsidRPr="00D9713C">
        <w:rPr>
          <w:shd w:val="clear" w:color="auto" w:fill="FFFFFF"/>
        </w:rPr>
        <w:t xml:space="preserve"> и дыхательной систем, укрепляет определённые мышечные группы; восстанавливает равновесие между </w:t>
      </w:r>
      <w:proofErr w:type="spellStart"/>
      <w:r w:rsidRPr="00D9713C">
        <w:rPr>
          <w:shd w:val="clear" w:color="auto" w:fill="FFFFFF"/>
        </w:rPr>
        <w:t>кривизнами</w:t>
      </w:r>
      <w:proofErr w:type="spellEnd"/>
      <w:r w:rsidRPr="00D9713C">
        <w:rPr>
          <w:shd w:val="clear" w:color="auto" w:fill="FFFFFF"/>
        </w:rPr>
        <w:t xml:space="preserve"> позвоночника, вырабатывает правильную осанку).</w:t>
      </w:r>
      <w:r>
        <w:rPr>
          <w:shd w:val="clear" w:color="auto" w:fill="FFFFFF"/>
        </w:rPr>
        <w:t xml:space="preserve"> На практике ходьба.</w:t>
      </w:r>
    </w:p>
    <w:p w:rsidR="00D9713C" w:rsidRDefault="00D9713C" w:rsidP="00967FE5">
      <w:pPr>
        <w:pStyle w:val="2"/>
        <w:rPr>
          <w:rFonts w:eastAsia="Times New Roman"/>
        </w:rPr>
      </w:pPr>
      <w:r>
        <w:t xml:space="preserve">- </w:t>
      </w:r>
      <w:r w:rsidRPr="00D9713C">
        <w:rPr>
          <w:rFonts w:eastAsia="Times New Roman"/>
        </w:rPr>
        <w:t>Для  глаз</w:t>
      </w:r>
    </w:p>
    <w:p w:rsidR="00D9713C" w:rsidRPr="00D9713C" w:rsidRDefault="00D9713C" w:rsidP="00967FE5">
      <w:pPr>
        <w:pStyle w:val="2"/>
      </w:pPr>
      <w:r w:rsidRPr="00D9713C">
        <w:t>Упражнение 1. ШТОРКИ</w:t>
      </w:r>
    </w:p>
    <w:p w:rsidR="00D9713C" w:rsidRPr="00D9713C" w:rsidRDefault="00D9713C" w:rsidP="00967FE5">
      <w:pPr>
        <w:pStyle w:val="a4"/>
      </w:pPr>
      <w:r w:rsidRPr="00D9713C">
        <w:t>Быстро и легко моргайте 2 минуты. Способствует улучшению кровообращения.</w:t>
      </w:r>
    </w:p>
    <w:p w:rsidR="00D9713C" w:rsidRPr="00D9713C" w:rsidRDefault="00D9713C" w:rsidP="00967FE5">
      <w:pPr>
        <w:pStyle w:val="2"/>
      </w:pPr>
      <w:r w:rsidRPr="00D9713C">
        <w:t>Упражнение 2. СМОТРИМ В ОКНО</w:t>
      </w:r>
    </w:p>
    <w:p w:rsidR="00D9713C" w:rsidRPr="00D9713C" w:rsidRDefault="00D9713C" w:rsidP="00967FE5">
      <w:pPr>
        <w:pStyle w:val="a4"/>
      </w:pPr>
      <w:r w:rsidRPr="00D9713C">
        <w:t xml:space="preserve">Делаем точку из пластилина и лепим на стекло. Выбираем за окном далекий объект, несколько секунд смотрим вдаль, потом переводим взгляд на точку. Позже можно усложнить нагрузки – фокусироваться на четырех </w:t>
      </w:r>
      <w:proofErr w:type="spellStart"/>
      <w:r w:rsidRPr="00D9713C">
        <w:t>разноудаленных</w:t>
      </w:r>
      <w:proofErr w:type="spellEnd"/>
      <w:r w:rsidRPr="00D9713C">
        <w:t xml:space="preserve"> объектах.</w:t>
      </w:r>
    </w:p>
    <w:p w:rsidR="00D9713C" w:rsidRPr="00D9713C" w:rsidRDefault="00D9713C" w:rsidP="00967FE5">
      <w:pPr>
        <w:pStyle w:val="2"/>
      </w:pPr>
      <w:r w:rsidRPr="00D9713C">
        <w:t>Упражнение 3. БОЛЬШИЕ ГЛАЗА</w:t>
      </w:r>
    </w:p>
    <w:p w:rsidR="00D9713C" w:rsidRPr="00D9713C" w:rsidRDefault="00D9713C" w:rsidP="00967FE5">
      <w:pPr>
        <w:pStyle w:val="a4"/>
      </w:pPr>
      <w:r w:rsidRPr="00D9713C">
        <w:t>Сидим прямо. Крепко зажмуриваем глаза на 5 секунд, затем широко открываем их. Повторяем 8-10 раз. Укрепляет мышцы век, улучшает кровообращение, способствует расслаблению мышц глаз.</w:t>
      </w:r>
    </w:p>
    <w:p w:rsidR="00D9713C" w:rsidRPr="00D9713C" w:rsidRDefault="00D9713C" w:rsidP="00967FE5">
      <w:pPr>
        <w:pStyle w:val="2"/>
      </w:pPr>
      <w:r w:rsidRPr="00D9713C">
        <w:t>Упражнение 4. МАССАЖ</w:t>
      </w:r>
    </w:p>
    <w:p w:rsidR="00D9713C" w:rsidRPr="00D9713C" w:rsidRDefault="00D9713C" w:rsidP="00967FE5">
      <w:pPr>
        <w:pStyle w:val="a4"/>
      </w:pPr>
      <w:r w:rsidRPr="00D9713C">
        <w:t>Тремя пальцами каждой руки легко нажмите на верхние веки, через 1-2 секунды снимите пальцы с век. Повторите 3 раза. Улучшает циркуляцию внутриглазной жидкости.</w:t>
      </w:r>
    </w:p>
    <w:p w:rsidR="00D9713C" w:rsidRPr="00D9713C" w:rsidRDefault="00D9713C" w:rsidP="00967FE5">
      <w:pPr>
        <w:pStyle w:val="2"/>
      </w:pPr>
      <w:r w:rsidRPr="00D9713C">
        <w:lastRenderedPageBreak/>
        <w:t>Упражнение 5. ГИДРОМАССАЖ</w:t>
      </w:r>
    </w:p>
    <w:p w:rsidR="00D9713C" w:rsidRPr="00D9713C" w:rsidRDefault="00D9713C" w:rsidP="00967FE5">
      <w:pPr>
        <w:pStyle w:val="a4"/>
      </w:pPr>
      <w:r w:rsidRPr="00D9713C">
        <w:t>Дважды в день, утром и вечером, ополаскиваем глаза. Утром – сначала ощутимо горячей водой (не обжигаясь!), затем холодной. Перед сном все в обратном порядке: промываем холодной, потом горячей водой.</w:t>
      </w:r>
    </w:p>
    <w:p w:rsidR="00D9713C" w:rsidRPr="00D9713C" w:rsidRDefault="00D9713C" w:rsidP="00967FE5">
      <w:pPr>
        <w:pStyle w:val="2"/>
      </w:pPr>
      <w:r w:rsidRPr="00D9713C">
        <w:t>Упражнение 6. РИСУЕМ КАРТИНКУ</w:t>
      </w:r>
    </w:p>
    <w:p w:rsidR="00D9713C" w:rsidRPr="00D9713C" w:rsidRDefault="00D9713C" w:rsidP="00967FE5">
      <w:pPr>
        <w:pStyle w:val="a4"/>
      </w:pPr>
      <w:r w:rsidRPr="00D9713C">
        <w:t>Первая помощь для глаз – закройте их на несколько минут и представьте что-то приятное. А если потереть ладони рук и прикрыть глаза теплыми ладонями, скрестив пальцы на середине лба, то эффект будет заметнее.</w:t>
      </w:r>
    </w:p>
    <w:p w:rsidR="00D9713C" w:rsidRPr="00D9713C" w:rsidRDefault="00D9713C" w:rsidP="00967FE5">
      <w:pPr>
        <w:pStyle w:val="2"/>
      </w:pPr>
      <w:r w:rsidRPr="00D9713C">
        <w:t>Упражнение 7. «СТРЕЛЯЕМ ГЛАЗАМИ» (как на иллюстрации)</w:t>
      </w:r>
    </w:p>
    <w:p w:rsidR="00D9713C" w:rsidRPr="00967FE5" w:rsidRDefault="00D9713C" w:rsidP="00967FE5">
      <w:pPr>
        <w:pStyle w:val="a4"/>
        <w:rPr>
          <w:sz w:val="24"/>
          <w:szCs w:val="24"/>
        </w:rPr>
      </w:pPr>
      <w:r w:rsidRPr="00967FE5">
        <w:rPr>
          <w:noProof/>
        </w:rPr>
        <w:drawing>
          <wp:inline distT="0" distB="0" distL="0" distR="0">
            <wp:extent cx="4333875" cy="3087653"/>
            <wp:effectExtent l="19050" t="0" r="9525" b="0"/>
            <wp:docPr id="1" name="Рисунок 1" descr="eyes-exerc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yes-exercis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08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13C" w:rsidRPr="00967FE5" w:rsidRDefault="00D9713C" w:rsidP="00967FE5">
      <w:r w:rsidRPr="00967FE5">
        <w:rPr>
          <w:b/>
        </w:rPr>
        <w:t xml:space="preserve">- </w:t>
      </w:r>
      <w:r w:rsidRPr="00967FE5">
        <w:rPr>
          <w:b/>
          <w:i/>
        </w:rPr>
        <w:t>пальчиковая</w:t>
      </w:r>
      <w:r w:rsidRPr="00967FE5">
        <w:rPr>
          <w:b/>
        </w:rPr>
        <w:t xml:space="preserve">  </w:t>
      </w:r>
      <w:proofErr w:type="spellStart"/>
      <w:r w:rsidRPr="00967FE5">
        <w:t>Пальчиковая</w:t>
      </w:r>
      <w:proofErr w:type="spellEnd"/>
      <w:r w:rsidRPr="00967FE5">
        <w:t xml:space="preserve"> гимнастика — это инсценировка стихов или каких-либо историй при помощи пальцев.</w:t>
      </w:r>
    </w:p>
    <w:p w:rsidR="00D9713C" w:rsidRPr="00D9713C" w:rsidRDefault="00D9713C" w:rsidP="00967FE5">
      <w:r w:rsidRPr="00967FE5">
        <w:rPr>
          <w:iCs/>
        </w:rPr>
        <w:t>Стол накроем для гостей</w:t>
      </w:r>
      <w:r w:rsidRPr="00967FE5">
        <w:t> </w:t>
      </w:r>
      <w:r w:rsidRPr="00D9713C">
        <w:t>(выпрямить вертикально ладонь, накрыть кончики второй ладонью, как столешницей),</w:t>
      </w:r>
      <w:r w:rsidRPr="00D9713C">
        <w:br/>
      </w:r>
      <w:r w:rsidRPr="00967FE5">
        <w:rPr>
          <w:iCs/>
        </w:rPr>
        <w:t>Стулья все расставим</w:t>
      </w:r>
      <w:r w:rsidRPr="00967FE5">
        <w:t> </w:t>
      </w:r>
      <w:r w:rsidRPr="00D9713C">
        <w:t>(одну руку сжать в кулак – сиденье, вторую ладонь, выпрямив, приставить вертикально со стороны пальцев – спинка).</w:t>
      </w:r>
      <w:r w:rsidRPr="00D9713C">
        <w:br/>
      </w:r>
      <w:r w:rsidRPr="00967FE5">
        <w:rPr>
          <w:iCs/>
        </w:rPr>
        <w:t>Соберутся друзья все</w:t>
      </w:r>
      <w:proofErr w:type="gramStart"/>
      <w:r w:rsidRPr="00D9713C">
        <w:rPr>
          <w:iCs/>
        </w:rPr>
        <w:br/>
      </w:r>
      <w:r w:rsidRPr="00967FE5">
        <w:rPr>
          <w:iCs/>
        </w:rPr>
        <w:t>И</w:t>
      </w:r>
      <w:proofErr w:type="gramEnd"/>
      <w:r w:rsidRPr="00967FE5">
        <w:rPr>
          <w:iCs/>
        </w:rPr>
        <w:t xml:space="preserve"> обедать станем</w:t>
      </w:r>
      <w:r w:rsidRPr="00967FE5">
        <w:t> </w:t>
      </w:r>
      <w:r w:rsidRPr="00D9713C">
        <w:t>(сжать ладонь, дальше по очереди распрямлять пальцы).</w:t>
      </w:r>
      <w:r w:rsidRPr="00D9713C">
        <w:br/>
      </w:r>
      <w:r w:rsidRPr="00967FE5">
        <w:rPr>
          <w:iCs/>
        </w:rPr>
        <w:t>Друг Большой – он раньше всех,</w:t>
      </w:r>
      <w:r w:rsidRPr="00D9713C">
        <w:rPr>
          <w:iCs/>
        </w:rPr>
        <w:br/>
      </w:r>
      <w:r w:rsidRPr="00967FE5">
        <w:rPr>
          <w:iCs/>
        </w:rPr>
        <w:t>Указательный – за ним,</w:t>
      </w:r>
      <w:r w:rsidRPr="00D9713C">
        <w:rPr>
          <w:iCs/>
        </w:rPr>
        <w:br/>
      </w:r>
      <w:r w:rsidRPr="00967FE5">
        <w:rPr>
          <w:iCs/>
        </w:rPr>
        <w:t>Среднего мы слышим смех,</w:t>
      </w:r>
      <w:r w:rsidRPr="00D9713C">
        <w:rPr>
          <w:iCs/>
        </w:rPr>
        <w:br/>
      </w:r>
      <w:r w:rsidRPr="00967FE5">
        <w:rPr>
          <w:iCs/>
        </w:rPr>
        <w:t>С ним – Безымянный, не один:</w:t>
      </w:r>
      <w:r w:rsidRPr="00D9713C">
        <w:rPr>
          <w:iCs/>
        </w:rPr>
        <w:br/>
      </w:r>
      <w:r w:rsidRPr="00967FE5">
        <w:rPr>
          <w:iCs/>
        </w:rPr>
        <w:lastRenderedPageBreak/>
        <w:t>И Мизинчик наш пришел.</w:t>
      </w:r>
      <w:r w:rsidRPr="00D9713C">
        <w:rPr>
          <w:iCs/>
        </w:rPr>
        <w:br/>
      </w:r>
      <w:r w:rsidRPr="00967FE5">
        <w:rPr>
          <w:iCs/>
        </w:rPr>
        <w:t>Что ж, скорее все за стол</w:t>
      </w:r>
      <w:r w:rsidRPr="00967FE5">
        <w:t> </w:t>
      </w:r>
      <w:r w:rsidRPr="00D9713C">
        <w:t>(сжать вновь кулак).</w:t>
      </w:r>
    </w:p>
    <w:p w:rsidR="00D9713C" w:rsidRPr="00D9713C" w:rsidRDefault="00D9713C" w:rsidP="00967FE5">
      <w:r w:rsidRPr="00D9713C">
        <w:t> </w:t>
      </w:r>
    </w:p>
    <w:p w:rsidR="00D81A6C" w:rsidRPr="00967FE5" w:rsidRDefault="00D81A6C" w:rsidP="00967FE5">
      <w:r w:rsidRPr="00967FE5">
        <w:t xml:space="preserve">- </w:t>
      </w:r>
      <w:r w:rsidR="00D9713C" w:rsidRPr="00967FE5">
        <w:t>дыхательная</w:t>
      </w:r>
      <w:r w:rsidR="009A3F8D" w:rsidRPr="00967FE5">
        <w:t xml:space="preserve"> </w:t>
      </w:r>
    </w:p>
    <w:p w:rsidR="00D9713C" w:rsidRPr="00967FE5" w:rsidRDefault="009A3F8D" w:rsidP="00967FE5">
      <w:r w:rsidRPr="00967FE5">
        <w:t>Дыхательная гимнастика - это система дыхательных упражнений, направленных на укрепление здоровья и лечение различных заболеваний.</w:t>
      </w:r>
      <w:r w:rsidRPr="00967FE5">
        <w:rPr>
          <w:rFonts w:eastAsiaTheme="majorEastAsia"/>
        </w:rPr>
        <w:t> </w:t>
      </w:r>
    </w:p>
    <w:p w:rsidR="00D81A6C" w:rsidRPr="00D81A6C" w:rsidRDefault="00D81A6C" w:rsidP="00967FE5">
      <w:r w:rsidRPr="00967FE5">
        <w:t>Упражнение 1. «Ладошки»</w:t>
      </w:r>
    </w:p>
    <w:p w:rsidR="00D81A6C" w:rsidRPr="00D81A6C" w:rsidRDefault="00D81A6C" w:rsidP="00967FE5">
      <w:r w:rsidRPr="00D81A6C">
        <w:t>Исходное положение: встаньте прямо, руки согнуты в локтях (локти вниз), ладони обращены наружу — «поза экстрасенса».</w:t>
      </w:r>
    </w:p>
    <w:p w:rsidR="00D81A6C" w:rsidRPr="00D81A6C" w:rsidRDefault="00D81A6C" w:rsidP="00967FE5">
      <w:r w:rsidRPr="00D81A6C">
        <w:t>Выполнение упражнения: сделайте шумные, короткие, ритмичные вдохи носом, одновременно сжимая ладони в кулаки.</w:t>
      </w:r>
    </w:p>
    <w:p w:rsidR="00D81A6C" w:rsidRPr="00D81A6C" w:rsidRDefault="00D81A6C" w:rsidP="00967FE5">
      <w:r w:rsidRPr="00D81A6C">
        <w:t>Количество повторений: сделайте подряд 4 резких, ритмичных вдоха носом. Затем опустите руки и отдохните 3 — 4 секунды — пауза. Еще 4 вдоха — пауза. Всего 24 раза по 4 вдоха.</w:t>
      </w:r>
    </w:p>
    <w:p w:rsidR="00D81A6C" w:rsidRPr="00D81A6C" w:rsidRDefault="00D81A6C" w:rsidP="00967FE5">
      <w:r w:rsidRPr="00D81A6C">
        <w:t xml:space="preserve">Примечание: в начале занятий возможно появление легкого головокружения. Однако это не повод прекратить выполнение комплекса: к концу занятий головокружение пройдет. Если головокружение сильное, выполняйте весь </w:t>
      </w:r>
      <w:proofErr w:type="gramStart"/>
      <w:r w:rsidRPr="00D81A6C">
        <w:t>урок</w:t>
      </w:r>
      <w:proofErr w:type="gramEnd"/>
      <w:r w:rsidRPr="00D81A6C">
        <w:t xml:space="preserve"> сидя, делая более длинные паузы после каждых 4 вдохов-движений (пауза может быть и 5, и 10 секунд).</w:t>
      </w:r>
    </w:p>
    <w:p w:rsidR="00D81A6C" w:rsidRPr="00D81A6C" w:rsidRDefault="00D81A6C" w:rsidP="00967FE5">
      <w:r w:rsidRPr="00967FE5">
        <w:t>Упражнение 2. «Погончики»</w:t>
      </w:r>
    </w:p>
    <w:p w:rsidR="00D81A6C" w:rsidRPr="00D81A6C" w:rsidRDefault="00D81A6C" w:rsidP="00967FE5">
      <w:r w:rsidRPr="00D81A6C">
        <w:t>Исходное положение: встаньте прямо, кисти рук сжаты в кулаки и прижаты к животу на уровне пояса.</w:t>
      </w:r>
    </w:p>
    <w:p w:rsidR="00D81A6C" w:rsidRPr="00D81A6C" w:rsidRDefault="00D81A6C" w:rsidP="00967FE5">
      <w:r w:rsidRPr="00D81A6C">
        <w:t>Выполнение упражнения: в момент вдоха резко толкните кулаки вниз к полу«, как бы отжимаясь от него (плечи напряжены, руки прямые, «упираются в пол»; еще лучше — в стол). Затем возвратите кисти рук на уровень пояса. Плечи расслаблены — выдох «ушел».</w:t>
      </w:r>
    </w:p>
    <w:p w:rsidR="00D81A6C" w:rsidRPr="00D81A6C" w:rsidRDefault="00D81A6C" w:rsidP="00967FE5">
      <w:r w:rsidRPr="00D81A6C">
        <w:t>Количество повторений: сделайте подряд 8 вдохов-движений, затем отдых 3 — 4 секунды и снова 8 вдохов-движений. Всего 12 раз по 8 вдохов-движений.</w:t>
      </w:r>
    </w:p>
    <w:p w:rsidR="00D81A6C" w:rsidRPr="00D81A6C" w:rsidRDefault="00D81A6C" w:rsidP="00967FE5">
      <w:r w:rsidRPr="00967FE5">
        <w:t>Упражнение 3. «Насос»</w:t>
      </w:r>
    </w:p>
    <w:p w:rsidR="00D81A6C" w:rsidRPr="00D81A6C" w:rsidRDefault="00D81A6C" w:rsidP="00967FE5">
      <w:r w:rsidRPr="00D81A6C">
        <w:t>Это движение имитирует работу с автомобильным насосом — отсюда и название.</w:t>
      </w:r>
    </w:p>
    <w:p w:rsidR="00D81A6C" w:rsidRPr="00D81A6C" w:rsidRDefault="00D81A6C" w:rsidP="00967FE5">
      <w:r w:rsidRPr="00D81A6C">
        <w:t>Исходное положение: встаньте прямо, стопы параллельны, на расстоянии чуть уже ширины плеч, руки вдоль туловища.</w:t>
      </w:r>
    </w:p>
    <w:p w:rsidR="00D81A6C" w:rsidRPr="00D81A6C" w:rsidRDefault="00D81A6C" w:rsidP="00967FE5">
      <w:r w:rsidRPr="00D81A6C">
        <w:t xml:space="preserve">Выполнение упражнения: сделайте легкий поклон (руки тянутся к полу, но не касаются его) и одновременно — шумный и короткий вдох носом во второй половине поклона. Вдох завершается вместе с поклоном. Слегка приподнимитесь (но не выпрямляйтесь), повторив поклон и короткий шумный </w:t>
      </w:r>
      <w:r w:rsidRPr="00D81A6C">
        <w:lastRenderedPageBreak/>
        <w:t>вдох с «пола». Поклоны выполняются ритмично и легко. Низко не кланяйтесь, достаточно поклона в пояс. Спина круглая, голова опущена.</w:t>
      </w:r>
    </w:p>
    <w:p w:rsidR="00D81A6C" w:rsidRPr="00D81A6C" w:rsidRDefault="00D81A6C" w:rsidP="00967FE5">
      <w:r w:rsidRPr="00D81A6C">
        <w:t>Количество повторений: 12 раз по 8 вдохов-движений.</w:t>
      </w:r>
    </w:p>
    <w:p w:rsidR="00D81A6C" w:rsidRPr="00D81A6C" w:rsidRDefault="00D81A6C" w:rsidP="00967FE5">
      <w:r w:rsidRPr="00D81A6C">
        <w:t>Примечание: если у вас имеются травмы головы и позвоночника, многолетние радикулиты; повышенное артериальное, внутричерепное и внутриглазное давление; камни в печени, почках и мочевом пузыре, выполнять данное упражнение не рекомендуется.</w:t>
      </w:r>
    </w:p>
    <w:p w:rsidR="00D81A6C" w:rsidRPr="00D81A6C" w:rsidRDefault="00D81A6C" w:rsidP="00967FE5">
      <w:r w:rsidRPr="00967FE5">
        <w:t>Упражнение 4. «Кошка»</w:t>
      </w:r>
    </w:p>
    <w:p w:rsidR="00D81A6C" w:rsidRPr="00D81A6C" w:rsidRDefault="00D81A6C" w:rsidP="00967FE5">
      <w:r w:rsidRPr="00D81A6C">
        <w:t>Исходное поло</w:t>
      </w:r>
      <w:r w:rsidRPr="00967FE5">
        <w:t>жение: встаньте прямо, стопы па</w:t>
      </w:r>
      <w:r w:rsidRPr="00D81A6C">
        <w:t>раллельны, на расстоянии чуть уже ширины плеч, руки на уровне пояса.</w:t>
      </w:r>
    </w:p>
    <w:p w:rsidR="00D81A6C" w:rsidRPr="00D81A6C" w:rsidRDefault="00D81A6C" w:rsidP="00967FE5">
      <w:r w:rsidRPr="00D81A6C">
        <w:t>Выполнение упражнения: сделайте «танцевальное» приседание (так называемая пружинка ногами), одновременно повернув туловище вправо и выполнив резкий, короткий вдох. Затем сделайте такое же приседание с поворотом влево и короткий, шумный вдох носом. Выдохи происходят между вдохами сами непроизвольно. Во время выполнения упражнения делайте хватательные движения руками справа и слева на уровне пояса. Корпус прямой, поворот осуществляется за счет бедер.</w:t>
      </w:r>
    </w:p>
    <w:p w:rsidR="00D81A6C" w:rsidRPr="00D81A6C" w:rsidRDefault="00D81A6C" w:rsidP="00967FE5">
      <w:r w:rsidRPr="00D81A6C">
        <w:t>Количество повторений: 12 раз по 8 вдохов-движений.</w:t>
      </w:r>
    </w:p>
    <w:p w:rsidR="00D81A6C" w:rsidRPr="00D81A6C" w:rsidRDefault="00D81A6C" w:rsidP="00967FE5">
      <w:r w:rsidRPr="00967FE5">
        <w:t>Упражнение 5. «Обними плечи»</w:t>
      </w:r>
    </w:p>
    <w:p w:rsidR="00D81A6C" w:rsidRPr="00D81A6C" w:rsidRDefault="00D81A6C" w:rsidP="00967FE5">
      <w:r w:rsidRPr="00D81A6C">
        <w:t>Исходное положение: встаньте прямо, руки на уровне плеч, согнуты в локтях.</w:t>
      </w:r>
    </w:p>
    <w:p w:rsidR="00D81A6C" w:rsidRPr="00D81A6C" w:rsidRDefault="00D81A6C" w:rsidP="00967FE5">
      <w:r w:rsidRPr="00D81A6C">
        <w:t>Выполнение упражнения: «бросьте» руки навстречу друг другу до отказа, как бы обнимая себя за плечи. Одновременно с каждым «объятием» делайте резкий вдох носом. Руки в момент «объятия» движутся параллельно друг другу (а не крест-накрест), ни в коем случае нельзя их менять, широко разводить в стороны и напрягать.</w:t>
      </w:r>
    </w:p>
    <w:p w:rsidR="00D81A6C" w:rsidRPr="00967FE5" w:rsidRDefault="00D81A6C" w:rsidP="00967FE5">
      <w:r w:rsidRPr="00D81A6C">
        <w:t>Количество повторений: 12 раз по 8 вдохов-движений.</w:t>
      </w:r>
    </w:p>
    <w:p w:rsidR="00005813" w:rsidRPr="00967FE5" w:rsidRDefault="00005813" w:rsidP="00967FE5">
      <w:r w:rsidRPr="00967FE5">
        <w:t xml:space="preserve">- </w:t>
      </w:r>
      <w:proofErr w:type="spellStart"/>
      <w:r w:rsidRPr="00967FE5">
        <w:t>стрейчгимнастика</w:t>
      </w:r>
      <w:proofErr w:type="spellEnd"/>
      <w:r w:rsidRPr="00967FE5">
        <w:t xml:space="preserve"> </w:t>
      </w:r>
    </w:p>
    <w:p w:rsidR="00005813" w:rsidRPr="00967FE5" w:rsidRDefault="00005813" w:rsidP="00967FE5">
      <w:pPr>
        <w:rPr>
          <w:rStyle w:val="apple-converted-space"/>
          <w:rFonts w:eastAsiaTheme="majorEastAsia"/>
        </w:rPr>
      </w:pPr>
      <w:proofErr w:type="spellStart"/>
      <w:r w:rsidRPr="00967FE5">
        <w:t>Стретчинг</w:t>
      </w:r>
      <w:proofErr w:type="spellEnd"/>
      <w:r w:rsidRPr="00967FE5">
        <w:t xml:space="preserve"> - это комплекс упражнений, предназначенный для того, чтобы ваши мышцы были эластичными, а суставы гибкими и подвижными.</w:t>
      </w:r>
      <w:r w:rsidRPr="00967FE5">
        <w:rPr>
          <w:rStyle w:val="apple-converted-space"/>
          <w:rFonts w:eastAsiaTheme="majorEastAsia"/>
        </w:rPr>
        <w:t> Практика растяжка.</w:t>
      </w:r>
    </w:p>
    <w:p w:rsidR="00005813" w:rsidRPr="00967FE5" w:rsidRDefault="00005813" w:rsidP="00967FE5">
      <w:pPr>
        <w:pStyle w:val="a4"/>
        <w:rPr>
          <w:rFonts w:ascii="Arial" w:hAnsi="Arial" w:cs="Arial"/>
          <w:color w:val="333333"/>
        </w:rPr>
      </w:pPr>
      <w:r w:rsidRPr="00967FE5">
        <w:t>- бодрящая</w:t>
      </w:r>
      <w:r w:rsidRPr="00967FE5">
        <w:rPr>
          <w:rFonts w:ascii="Arial" w:hAnsi="Arial" w:cs="Arial"/>
          <w:color w:val="333333"/>
        </w:rPr>
        <w:t xml:space="preserve">. </w:t>
      </w:r>
    </w:p>
    <w:p w:rsidR="00005813" w:rsidRPr="00967FE5" w:rsidRDefault="00005813" w:rsidP="00967FE5">
      <w:pPr>
        <w:pStyle w:val="a4"/>
      </w:pPr>
      <w:r w:rsidRPr="00967FE5">
        <w:t xml:space="preserve">Наконец </w:t>
      </w:r>
      <w:proofErr w:type="gramStart"/>
      <w:r w:rsidRPr="00967FE5">
        <w:t>–т</w:t>
      </w:r>
      <w:proofErr w:type="gramEnd"/>
      <w:r w:rsidRPr="00967FE5">
        <w:t>о мы проснулись,</w:t>
      </w:r>
    </w:p>
    <w:p w:rsidR="00005813" w:rsidRPr="00005813" w:rsidRDefault="00005813" w:rsidP="00967FE5">
      <w:r w:rsidRPr="00005813">
        <w:t>Сладко, сладко, потянулись,</w:t>
      </w:r>
    </w:p>
    <w:p w:rsidR="00005813" w:rsidRPr="00005813" w:rsidRDefault="00005813" w:rsidP="00967FE5">
      <w:r w:rsidRPr="00005813">
        <w:t>Чтобы сон ушёл, зевнули….</w:t>
      </w:r>
    </w:p>
    <w:p w:rsidR="00005813" w:rsidRPr="00005813" w:rsidRDefault="00005813" w:rsidP="00967FE5">
      <w:r w:rsidRPr="00005813">
        <w:t>(Побудка 0, 5 минут)</w:t>
      </w:r>
    </w:p>
    <w:p w:rsidR="00005813" w:rsidRPr="00005813" w:rsidRDefault="00005813" w:rsidP="00967FE5">
      <w:r w:rsidRPr="00005813">
        <w:lastRenderedPageBreak/>
        <w:t>Головой слегка тряхнули…</w:t>
      </w:r>
      <w:proofErr w:type="gramStart"/>
      <w:r w:rsidRPr="00005813">
        <w:t xml:space="preserve"> .</w:t>
      </w:r>
      <w:proofErr w:type="gramEnd"/>
    </w:p>
    <w:p w:rsidR="00005813" w:rsidRPr="00005813" w:rsidRDefault="00005813" w:rsidP="00967FE5">
      <w:r w:rsidRPr="00005813">
        <w:t>(0, 5 минут)</w:t>
      </w:r>
    </w:p>
    <w:p w:rsidR="00005813" w:rsidRPr="00005813" w:rsidRDefault="00005813" w:rsidP="00967FE5">
      <w:r w:rsidRPr="00005813">
        <w:t>Носочками подвигали</w:t>
      </w:r>
    </w:p>
    <w:p w:rsidR="00005813" w:rsidRPr="00005813" w:rsidRDefault="00005813" w:rsidP="00967FE5">
      <w:r w:rsidRPr="00005813">
        <w:t>Ножками подрыгали.</w:t>
      </w:r>
    </w:p>
    <w:p w:rsidR="00005813" w:rsidRPr="00005813" w:rsidRDefault="00005813" w:rsidP="00967FE5">
      <w:r w:rsidRPr="00005813">
        <w:t>(1, 5 минуты)</w:t>
      </w:r>
    </w:p>
    <w:p w:rsidR="00005813" w:rsidRPr="00005813" w:rsidRDefault="00005813" w:rsidP="00967FE5">
      <w:r w:rsidRPr="00005813">
        <w:t>Не хотим мы больше спать</w:t>
      </w:r>
    </w:p>
    <w:p w:rsidR="00005813" w:rsidRPr="00005813" w:rsidRDefault="00005813" w:rsidP="00967FE5">
      <w:r w:rsidRPr="00005813">
        <w:t>Будем весело шагать.</w:t>
      </w:r>
    </w:p>
    <w:p w:rsidR="00005813" w:rsidRPr="00967FE5" w:rsidRDefault="00005813" w:rsidP="00967FE5"/>
    <w:p w:rsidR="00D81A6C" w:rsidRPr="00D81A6C" w:rsidRDefault="00D81A6C" w:rsidP="00967FE5"/>
    <w:p w:rsidR="00D9713C" w:rsidRPr="00967FE5" w:rsidRDefault="00005813" w:rsidP="00967FE5">
      <w:r w:rsidRPr="00967FE5">
        <w:t>11. Элементы с</w:t>
      </w:r>
      <w:proofErr w:type="gramStart"/>
      <w:r w:rsidRPr="00967FE5">
        <w:t>у-</w:t>
      </w:r>
      <w:proofErr w:type="gramEnd"/>
      <w:r w:rsidRPr="00967FE5">
        <w:t xml:space="preserve"> </w:t>
      </w:r>
      <w:proofErr w:type="spellStart"/>
      <w:r w:rsidRPr="00967FE5">
        <w:t>джок</w:t>
      </w:r>
      <w:proofErr w:type="spellEnd"/>
      <w:r w:rsidRPr="00967FE5">
        <w:t xml:space="preserve">,  </w:t>
      </w:r>
      <w:proofErr w:type="spellStart"/>
      <w:r w:rsidRPr="00967FE5">
        <w:t>самомассаж</w:t>
      </w:r>
      <w:proofErr w:type="spellEnd"/>
      <w:r w:rsidRPr="00967FE5">
        <w:t>, точечный массаж</w:t>
      </w:r>
    </w:p>
    <w:p w:rsidR="00D9713C" w:rsidRPr="00967FE5" w:rsidRDefault="000E60C4" w:rsidP="00967FE5">
      <w:r w:rsidRPr="00967FE5">
        <w:t>1. практические упражнения.</w:t>
      </w:r>
    </w:p>
    <w:p w:rsidR="00D9713C" w:rsidRPr="00967FE5" w:rsidRDefault="00005813" w:rsidP="00967FE5">
      <w:r w:rsidRPr="00967FE5">
        <w:t>12.</w:t>
      </w:r>
      <w:r w:rsidRPr="00967FE5">
        <w:rPr>
          <w:rFonts w:eastAsia="Lucida Sans Unicode"/>
        </w:rPr>
        <w:t xml:space="preserve"> </w:t>
      </w:r>
      <w:proofErr w:type="spellStart"/>
      <w:r w:rsidRPr="00967FE5">
        <w:rPr>
          <w:rFonts w:eastAsia="Lucida Sans Unicode"/>
        </w:rPr>
        <w:t>Ар</w:t>
      </w:r>
      <w:proofErr w:type="gramStart"/>
      <w:r w:rsidRPr="00967FE5">
        <w:rPr>
          <w:rFonts w:eastAsia="Lucida Sans Unicode"/>
        </w:rPr>
        <w:t>т</w:t>
      </w:r>
      <w:proofErr w:type="spellEnd"/>
      <w:r w:rsidRPr="00967FE5">
        <w:rPr>
          <w:rFonts w:eastAsia="Lucida Sans Unicode"/>
        </w:rPr>
        <w:t>-</w:t>
      </w:r>
      <w:proofErr w:type="gramEnd"/>
      <w:r w:rsidRPr="00967FE5">
        <w:rPr>
          <w:rFonts w:eastAsia="Lucida Sans Unicode"/>
        </w:rPr>
        <w:t xml:space="preserve"> терапия, </w:t>
      </w:r>
      <w:proofErr w:type="spellStart"/>
      <w:r w:rsidRPr="00967FE5">
        <w:rPr>
          <w:rFonts w:eastAsia="Lucida Sans Unicode"/>
        </w:rPr>
        <w:t>песочная-терапия</w:t>
      </w:r>
      <w:proofErr w:type="spellEnd"/>
      <w:r w:rsidRPr="00967FE5">
        <w:rPr>
          <w:rFonts w:eastAsia="Lucida Sans Unicode"/>
        </w:rPr>
        <w:t xml:space="preserve">, </w:t>
      </w:r>
      <w:proofErr w:type="spellStart"/>
      <w:r w:rsidRPr="00967FE5">
        <w:rPr>
          <w:rFonts w:eastAsia="Lucida Sans Unicode"/>
        </w:rPr>
        <w:t>ароматерапия</w:t>
      </w:r>
      <w:proofErr w:type="spellEnd"/>
      <w:r w:rsidRPr="00967FE5">
        <w:rPr>
          <w:rFonts w:eastAsia="Lucida Sans Unicode"/>
        </w:rPr>
        <w:t xml:space="preserve">, </w:t>
      </w:r>
      <w:proofErr w:type="spellStart"/>
      <w:r w:rsidRPr="00967FE5">
        <w:rPr>
          <w:rFonts w:eastAsia="Lucida Sans Unicode"/>
        </w:rPr>
        <w:t>цветовоздействие</w:t>
      </w:r>
      <w:proofErr w:type="spellEnd"/>
      <w:r w:rsidRPr="00967FE5">
        <w:rPr>
          <w:rFonts w:eastAsia="Lucida Sans Unicode"/>
        </w:rPr>
        <w:t xml:space="preserve"> , </w:t>
      </w:r>
      <w:proofErr w:type="spellStart"/>
      <w:r w:rsidRPr="00967FE5">
        <w:rPr>
          <w:rFonts w:eastAsia="Lucida Sans Unicode"/>
        </w:rPr>
        <w:t>фито-терапия</w:t>
      </w:r>
      <w:proofErr w:type="spellEnd"/>
      <w:r w:rsidRPr="00967FE5">
        <w:rPr>
          <w:rFonts w:eastAsia="Lucida Sans Unicode"/>
        </w:rPr>
        <w:t>.</w:t>
      </w:r>
    </w:p>
    <w:p w:rsidR="00AE380D" w:rsidRPr="00967FE5" w:rsidRDefault="00005813" w:rsidP="00967FE5">
      <w:proofErr w:type="spellStart"/>
      <w:r w:rsidRPr="00967FE5">
        <w:t>Арт</w:t>
      </w:r>
      <w:proofErr w:type="spellEnd"/>
      <w:r w:rsidRPr="00967FE5">
        <w:t xml:space="preserve"> </w:t>
      </w:r>
      <w:proofErr w:type="gramStart"/>
      <w:r w:rsidRPr="00967FE5">
        <w:t>-т</w:t>
      </w:r>
      <w:proofErr w:type="gramEnd"/>
      <w:r w:rsidRPr="00967FE5">
        <w:t>ерапия - нарисуй свой страх.</w:t>
      </w:r>
    </w:p>
    <w:p w:rsidR="00005813" w:rsidRPr="00967FE5" w:rsidRDefault="00005813" w:rsidP="00967FE5">
      <w:proofErr w:type="spellStart"/>
      <w:r w:rsidRPr="00967FE5">
        <w:t>ароматерапия</w:t>
      </w:r>
      <w:proofErr w:type="spellEnd"/>
      <w:r w:rsidRPr="00967FE5">
        <w:t xml:space="preserve"> - таблица</w:t>
      </w:r>
    </w:p>
    <w:p w:rsidR="00005813" w:rsidRPr="00967FE5" w:rsidRDefault="00005813" w:rsidP="00967FE5">
      <w:pPr>
        <w:rPr>
          <w:rStyle w:val="apple-converted-space"/>
          <w:rFonts w:eastAsiaTheme="majorEastAsia"/>
          <w:shd w:val="clear" w:color="auto" w:fill="F3F3F3"/>
        </w:rPr>
      </w:pPr>
      <w:proofErr w:type="spellStart"/>
      <w:r w:rsidRPr="00967FE5">
        <w:t>цветовоздействие</w:t>
      </w:r>
      <w:proofErr w:type="spellEnd"/>
      <w:r w:rsidRPr="00967FE5">
        <w:t xml:space="preserve"> - </w:t>
      </w:r>
      <w:r w:rsidR="000E60C4" w:rsidRPr="00967FE5">
        <w:rPr>
          <w:rStyle w:val="apple-converted-space"/>
          <w:rFonts w:ascii="Arial" w:eastAsiaTheme="majorEastAsia" w:hAnsi="Arial" w:cs="Arial"/>
          <w:shd w:val="clear" w:color="auto" w:fill="F3F3F3"/>
        </w:rPr>
        <w:t> </w:t>
      </w:r>
      <w:r w:rsidR="000E60C4" w:rsidRPr="00967FE5">
        <w:rPr>
          <w:shd w:val="clear" w:color="auto" w:fill="F3F3F3"/>
        </w:rPr>
        <w:t>оказывает лечебное воздействие на центральную нервную систему;</w:t>
      </w:r>
      <w:r w:rsidR="000E60C4" w:rsidRPr="00967FE5">
        <w:rPr>
          <w:rStyle w:val="apple-converted-space"/>
          <w:rFonts w:eastAsiaTheme="majorEastAsia"/>
          <w:shd w:val="clear" w:color="auto" w:fill="F3F3F3"/>
        </w:rPr>
        <w:t> </w:t>
      </w:r>
    </w:p>
    <w:p w:rsidR="000E60C4" w:rsidRPr="00967FE5" w:rsidRDefault="000E60C4" w:rsidP="00967FE5">
      <w:pPr>
        <w:rPr>
          <w:rFonts w:eastAsiaTheme="majorEastAsia"/>
          <w:shd w:val="clear" w:color="auto" w:fill="F3F3F3"/>
        </w:rPr>
      </w:pPr>
      <w:r w:rsidRPr="00967FE5">
        <w:rPr>
          <w:rStyle w:val="apple-converted-space"/>
          <w:rFonts w:eastAsiaTheme="majorEastAsia"/>
          <w:shd w:val="clear" w:color="auto" w:fill="F3F3F3"/>
        </w:rPr>
        <w:t>13.</w:t>
      </w:r>
      <w:r w:rsidRPr="00967FE5">
        <w:rPr>
          <w:rFonts w:ascii="Arial" w:eastAsia="Lucida Sans Unicode" w:hAnsi="Arial" w:cs="Lucida Sans Unicode"/>
        </w:rPr>
        <w:t xml:space="preserve"> </w:t>
      </w:r>
      <w:r w:rsidRPr="00967FE5">
        <w:rPr>
          <w:rFonts w:eastAsiaTheme="majorEastAsia"/>
          <w:shd w:val="clear" w:color="auto" w:fill="F3F3F3"/>
        </w:rPr>
        <w:t xml:space="preserve">Элементы закаливания по системе </w:t>
      </w:r>
      <w:proofErr w:type="spellStart"/>
      <w:r w:rsidRPr="00967FE5">
        <w:rPr>
          <w:rFonts w:eastAsiaTheme="majorEastAsia"/>
          <w:shd w:val="clear" w:color="auto" w:fill="F3F3F3"/>
        </w:rPr>
        <w:t>Змановского</w:t>
      </w:r>
      <w:proofErr w:type="spellEnd"/>
    </w:p>
    <w:p w:rsidR="000E60C4" w:rsidRPr="00967FE5" w:rsidRDefault="000E60C4" w:rsidP="00967FE5">
      <w:r w:rsidRPr="00967FE5">
        <w:t>-оздоровительные прогулки, ежедневно</w:t>
      </w:r>
    </w:p>
    <w:p w:rsidR="000E60C4" w:rsidRPr="00967FE5" w:rsidRDefault="000E60C4" w:rsidP="00967FE5">
      <w:r w:rsidRPr="00967FE5">
        <w:t>- умывание прохладной водой перед приемом пищи, после каждого загрязнения рук</w:t>
      </w:r>
    </w:p>
    <w:p w:rsidR="000E60C4" w:rsidRPr="00967FE5" w:rsidRDefault="000E60C4" w:rsidP="00967FE5">
      <w:r w:rsidRPr="00967FE5">
        <w:t>- полоскание рта после каждого принятия пищи и после сна водой комнатной температуры (прохладной)</w:t>
      </w:r>
    </w:p>
    <w:p w:rsidR="000E60C4" w:rsidRPr="00967FE5" w:rsidRDefault="000E60C4" w:rsidP="00967FE5">
      <w:r w:rsidRPr="00967FE5">
        <w:t>- воздушные ванны после сна, на занятии по физкультуре</w:t>
      </w:r>
    </w:p>
    <w:p w:rsidR="000E60C4" w:rsidRPr="00967FE5" w:rsidRDefault="000E60C4" w:rsidP="00967FE5">
      <w:r w:rsidRPr="00967FE5">
        <w:t>- ходьба босиком в обычных условиях и по ребристым дорожкам после сна, на занятиях физкультурой (время увеличивается постепенно)</w:t>
      </w:r>
    </w:p>
    <w:p w:rsidR="000E60C4" w:rsidRPr="00967FE5" w:rsidRDefault="00967FE5" w:rsidP="00967FE5">
      <w:proofErr w:type="gramStart"/>
      <w:r w:rsidRPr="00967FE5">
        <w:rPr>
          <w:lang w:val="en-US"/>
        </w:rPr>
        <w:t>III</w:t>
      </w:r>
      <w:r w:rsidRPr="00967FE5">
        <w:t xml:space="preserve">  Рефлексия</w:t>
      </w:r>
      <w:proofErr w:type="gramEnd"/>
      <w:r w:rsidRPr="00967FE5">
        <w:t>, получение от участников  обратной связи</w:t>
      </w:r>
    </w:p>
    <w:p w:rsidR="00967FE5" w:rsidRPr="00967FE5" w:rsidRDefault="00967FE5" w:rsidP="00967FE5">
      <w:pPr>
        <w:rPr>
          <w:b/>
        </w:rPr>
      </w:pPr>
      <w:r w:rsidRPr="00967FE5">
        <w:rPr>
          <w:lang w:val="en-US"/>
        </w:rPr>
        <w:t>IV</w:t>
      </w:r>
      <w:r w:rsidRPr="00967FE5">
        <w:t xml:space="preserve"> Мозговой штурм  </w:t>
      </w:r>
      <w:proofErr w:type="gramStart"/>
      <w:r w:rsidRPr="00967FE5">
        <w:t>" Рекомендации</w:t>
      </w:r>
      <w:proofErr w:type="gramEnd"/>
      <w:r w:rsidRPr="00967FE5">
        <w:t xml:space="preserve"> здоровьесберегающих технологий для семей воспитанников."</w:t>
      </w:r>
    </w:p>
    <w:p w:rsidR="007A1B4F" w:rsidRPr="00967FE5" w:rsidRDefault="00967FE5" w:rsidP="00967FE5">
      <w:proofErr w:type="gramStart"/>
      <w:r w:rsidRPr="00967FE5">
        <w:rPr>
          <w:lang w:val="en-US"/>
        </w:rPr>
        <w:t>V</w:t>
      </w:r>
      <w:r w:rsidRPr="00967FE5">
        <w:t xml:space="preserve"> </w:t>
      </w:r>
      <w:r w:rsidR="007A1B4F" w:rsidRPr="00967FE5">
        <w:t xml:space="preserve"> Подведение</w:t>
      </w:r>
      <w:proofErr w:type="gramEnd"/>
      <w:r w:rsidR="007A1B4F" w:rsidRPr="00967FE5">
        <w:t xml:space="preserve"> итогов</w:t>
      </w:r>
      <w:r w:rsidRPr="00967FE5">
        <w:t xml:space="preserve"> семинара.</w:t>
      </w:r>
    </w:p>
    <w:p w:rsidR="007A1B4F" w:rsidRDefault="007A1B4F" w:rsidP="00967FE5">
      <w:r w:rsidRPr="00967FE5">
        <w:t>Каждый участник говорит о своих впечатлениях, полученном опыте.</w:t>
      </w:r>
    </w:p>
    <w:p w:rsidR="00967FE5" w:rsidRDefault="00967FE5" w:rsidP="00967FE5"/>
    <w:p w:rsidR="00967FE5" w:rsidRDefault="00967FE5" w:rsidP="00967FE5"/>
    <w:p w:rsidR="00967FE5" w:rsidRDefault="00967FE5" w:rsidP="00967FE5"/>
    <w:p w:rsidR="00967FE5" w:rsidRDefault="00967FE5" w:rsidP="00967FE5"/>
    <w:p w:rsidR="00967FE5" w:rsidRDefault="00967FE5" w:rsidP="00967FE5"/>
    <w:p w:rsidR="00967FE5" w:rsidRDefault="00967FE5" w:rsidP="00967FE5"/>
    <w:p w:rsidR="00967FE5" w:rsidRPr="00967FE5" w:rsidRDefault="00967FE5" w:rsidP="00967FE5">
      <w:pPr>
        <w:rPr>
          <w:b/>
        </w:rPr>
      </w:pPr>
      <w:r w:rsidRPr="00967FE5">
        <w:rPr>
          <w:noProof/>
        </w:rPr>
        <w:lastRenderedPageBreak/>
        <w:drawing>
          <wp:inline distT="0" distB="0" distL="0" distR="0">
            <wp:extent cx="6293128" cy="5562600"/>
            <wp:effectExtent l="19050" t="0" r="0" b="0"/>
            <wp:docPr id="2" name="Рисунок 1" descr="eyes-exerc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yes-exercis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295" cy="5565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7FE5" w:rsidRPr="00967FE5" w:rsidSect="009633DD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C26E1"/>
    <w:multiLevelType w:val="hybridMultilevel"/>
    <w:tmpl w:val="A202D0CC"/>
    <w:lvl w:ilvl="0" w:tplc="CEA40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06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82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A9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C5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44F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45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CA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83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8206E2"/>
    <w:multiLevelType w:val="multilevel"/>
    <w:tmpl w:val="6B6E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225DCD"/>
    <w:multiLevelType w:val="hybridMultilevel"/>
    <w:tmpl w:val="B0C61E64"/>
    <w:lvl w:ilvl="0" w:tplc="2CE60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B41A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741B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929D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B637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1C7D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C21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3C4C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8E07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EC1F39"/>
    <w:multiLevelType w:val="hybridMultilevel"/>
    <w:tmpl w:val="EC18E6FA"/>
    <w:lvl w:ilvl="0" w:tplc="BD9CA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1A94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7891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8684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434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26A2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E6C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ED4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614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7A1B4F"/>
    <w:rsid w:val="00005813"/>
    <w:rsid w:val="000E60C4"/>
    <w:rsid w:val="00256F60"/>
    <w:rsid w:val="00426246"/>
    <w:rsid w:val="0069133A"/>
    <w:rsid w:val="006B463E"/>
    <w:rsid w:val="007472E3"/>
    <w:rsid w:val="00761CC5"/>
    <w:rsid w:val="0077614F"/>
    <w:rsid w:val="007A1B4F"/>
    <w:rsid w:val="0089742A"/>
    <w:rsid w:val="009633DD"/>
    <w:rsid w:val="00967FE5"/>
    <w:rsid w:val="009A3F8D"/>
    <w:rsid w:val="009B45FA"/>
    <w:rsid w:val="00A214D9"/>
    <w:rsid w:val="00AE380D"/>
    <w:rsid w:val="00BC318F"/>
    <w:rsid w:val="00C40194"/>
    <w:rsid w:val="00D81A6C"/>
    <w:rsid w:val="00D9713C"/>
    <w:rsid w:val="00E2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67FE5"/>
    <w:pPr>
      <w:shd w:val="clear" w:color="auto" w:fill="FFFFFF"/>
      <w:spacing w:after="0" w:line="386" w:lineRule="atLeast"/>
      <w:ind w:left="600"/>
      <w:jc w:val="left"/>
    </w:pPr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outlineLvl w:val="0"/>
    </w:pPr>
    <w:rPr>
      <w:rFonts w:asciiTheme="majorHAnsi" w:eastAsiaTheme="majorEastAsia" w:hAnsiTheme="majorHAnsi" w:cstheme="majorBidi"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outlineLvl w:val="1"/>
    </w:pPr>
    <w:rPr>
      <w:rFonts w:asciiTheme="majorHAnsi" w:eastAsiaTheme="majorEastAsia" w:hAnsiTheme="majorHAnsi" w:cstheme="majorBidi"/>
      <w:bCs/>
      <w:i/>
      <w:iCs/>
      <w:color w:val="auto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2"/>
    </w:pPr>
    <w:rPr>
      <w:rFonts w:asciiTheme="majorHAnsi" w:eastAsiaTheme="majorEastAsia" w:hAnsiTheme="majorHAnsi" w:cstheme="majorBidi"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outlineLvl w:val="3"/>
    </w:pPr>
    <w:rPr>
      <w:rFonts w:asciiTheme="minorHAnsi" w:eastAsiaTheme="minorEastAsia" w:hAnsiTheme="minorHAnsi" w:cstheme="minorBidi"/>
      <w:bCs/>
      <w:color w:val="auto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ind w:left="737"/>
      <w:outlineLvl w:val="4"/>
    </w:pPr>
    <w:rPr>
      <w:rFonts w:asciiTheme="minorHAnsi" w:eastAsiaTheme="minorEastAsia" w:hAnsiTheme="minorHAnsi" w:cstheme="minorBidi"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5"/>
    </w:pPr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6"/>
    </w:pPr>
    <w:rPr>
      <w:rFonts w:asciiTheme="minorHAnsi" w:eastAsiaTheme="minorEastAsia" w:hAnsiTheme="minorHAnsi" w:cstheme="minorBidi"/>
      <w:color w:val="auto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Theme="minorHAnsi" w:eastAsiaTheme="minorEastAsia" w:hAnsiTheme="minorHAnsi" w:cstheme="minorBidi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22"/>
    <w:qFormat/>
    <w:rsid w:val="00E253E8"/>
    <w:rPr>
      <w:b/>
      <w:bCs/>
    </w:rPr>
  </w:style>
  <w:style w:type="paragraph" w:styleId="a4">
    <w:name w:val="Normal (Web)"/>
    <w:basedOn w:val="a"/>
    <w:uiPriority w:val="99"/>
    <w:unhideWhenUsed/>
    <w:rsid w:val="00C40194"/>
    <w:pPr>
      <w:spacing w:before="100" w:beforeAutospacing="1" w:after="100" w:afterAutospacing="1" w:line="240" w:lineRule="auto"/>
      <w:ind w:left="0"/>
    </w:pPr>
    <w:rPr>
      <w:color w:val="auto"/>
    </w:rPr>
  </w:style>
  <w:style w:type="paragraph" w:styleId="a5">
    <w:name w:val="List Paragraph"/>
    <w:basedOn w:val="a"/>
    <w:uiPriority w:val="34"/>
    <w:qFormat/>
    <w:rsid w:val="00C40194"/>
    <w:pPr>
      <w:spacing w:line="240" w:lineRule="auto"/>
      <w:ind w:left="720"/>
      <w:contextualSpacing/>
    </w:pPr>
    <w:rPr>
      <w:color w:val="auto"/>
    </w:rPr>
  </w:style>
  <w:style w:type="character" w:customStyle="1" w:styleId="apple-converted-space">
    <w:name w:val="apple-converted-space"/>
    <w:basedOn w:val="a0"/>
    <w:rsid w:val="00D9713C"/>
  </w:style>
  <w:style w:type="paragraph" w:styleId="a6">
    <w:name w:val="Balloon Text"/>
    <w:basedOn w:val="a"/>
    <w:link w:val="a7"/>
    <w:uiPriority w:val="99"/>
    <w:semiHidden/>
    <w:unhideWhenUsed/>
    <w:rsid w:val="00D971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13C"/>
    <w:rPr>
      <w:rFonts w:ascii="Tahoma" w:hAnsi="Tahoma" w:cs="Tahoma"/>
      <w:color w:val="000000"/>
      <w:sz w:val="16"/>
      <w:szCs w:val="16"/>
    </w:rPr>
  </w:style>
  <w:style w:type="character" w:styleId="a8">
    <w:name w:val="Emphasis"/>
    <w:basedOn w:val="a0"/>
    <w:uiPriority w:val="20"/>
    <w:qFormat/>
    <w:rsid w:val="00D971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002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62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2015-12-09T05:06:00Z</dcterms:created>
  <dcterms:modified xsi:type="dcterms:W3CDTF">2016-02-16T05:56:00Z</dcterms:modified>
</cp:coreProperties>
</file>